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7614" w14:textId="77777777" w:rsidR="00B70418" w:rsidRDefault="00B70418" w:rsidP="00B70418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IN THE UNITED STATES BANKRUPTCY COURT</w:t>
      </w:r>
    </w:p>
    <w:p w14:paraId="02EC9910" w14:textId="77777777" w:rsidR="00B70418" w:rsidRDefault="00B70418" w:rsidP="00B70418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FOR THE SOUTHERN DISTRICT OF TEXAS</w:t>
      </w:r>
    </w:p>
    <w:p w14:paraId="49B8AC57" w14:textId="77777777" w:rsidR="00B70418" w:rsidRDefault="00B70418" w:rsidP="00B70418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_____________ DIVISION</w:t>
      </w:r>
    </w:p>
    <w:p w14:paraId="4CB861EB" w14:textId="77777777" w:rsidR="00B70418" w:rsidRDefault="00B70418" w:rsidP="00B70418">
      <w:pPr>
        <w:jc w:val="left"/>
        <w:rPr>
          <w:rFonts w:eastAsia="Times New Roman"/>
          <w:b/>
        </w:rPr>
      </w:pPr>
    </w:p>
    <w:p w14:paraId="58915CD2" w14:textId="77777777" w:rsidR="00B70418" w:rsidRDefault="00B70418" w:rsidP="00B70418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>In re:</w:t>
      </w:r>
      <w:r>
        <w:rPr>
          <w:rFonts w:eastAsia="Times New Roman"/>
          <w:b/>
        </w:rPr>
        <w:tab/>
        <w:t>§</w:t>
      </w:r>
    </w:p>
    <w:p w14:paraId="5BA2C612" w14:textId="77777777" w:rsidR="00B70418" w:rsidRDefault="00B70418" w:rsidP="00B70418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ab/>
        <w:t xml:space="preserve">§ </w:t>
      </w:r>
      <w:r>
        <w:rPr>
          <w:rFonts w:eastAsia="Times New Roman"/>
          <w:b/>
        </w:rPr>
        <w:tab/>
        <w:t>Case No. ____________</w:t>
      </w:r>
    </w:p>
    <w:p w14:paraId="0E957BF4" w14:textId="77777777" w:rsidR="00B70418" w:rsidRDefault="00B70418" w:rsidP="00B70418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>[Debtor(s)’ Names],</w:t>
      </w:r>
      <w:r>
        <w:rPr>
          <w:rFonts w:eastAsia="Times New Roman"/>
          <w:b/>
        </w:rPr>
        <w:tab/>
        <w:t>§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(Chapter 13)</w:t>
      </w:r>
    </w:p>
    <w:p w14:paraId="17C10A32" w14:textId="77777777" w:rsidR="00B70418" w:rsidRDefault="00B70418" w:rsidP="00B70418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ab/>
        <w:t>§</w:t>
      </w:r>
    </w:p>
    <w:p w14:paraId="63B0EFBC" w14:textId="77777777" w:rsidR="00B70418" w:rsidRDefault="00B70418" w:rsidP="00B70418">
      <w:pPr>
        <w:tabs>
          <w:tab w:val="center" w:pos="4680"/>
        </w:tabs>
        <w:ind w:firstLine="720"/>
        <w:jc w:val="left"/>
        <w:rPr>
          <w:rFonts w:eastAsia="Times New Roman"/>
          <w:b/>
        </w:rPr>
      </w:pPr>
      <w:r>
        <w:rPr>
          <w:rFonts w:eastAsia="Times New Roman"/>
          <w:b/>
        </w:rPr>
        <w:t>Debtor(s).</w:t>
      </w:r>
      <w:r>
        <w:rPr>
          <w:rFonts w:eastAsia="Times New Roman"/>
          <w:b/>
        </w:rPr>
        <w:tab/>
        <w:t>§</w:t>
      </w:r>
    </w:p>
    <w:p w14:paraId="15E9FBC1" w14:textId="77777777" w:rsidR="00B70418" w:rsidRDefault="00B70418" w:rsidP="00573194">
      <w:pPr>
        <w:jc w:val="center"/>
        <w:rPr>
          <w:b/>
          <w:u w:val="single"/>
        </w:rPr>
      </w:pPr>
    </w:p>
    <w:p w14:paraId="4C6BE9A3" w14:textId="77777777" w:rsidR="00F3747E" w:rsidRDefault="00573194" w:rsidP="00573194">
      <w:pPr>
        <w:jc w:val="center"/>
        <w:rPr>
          <w:b/>
          <w:u w:val="single"/>
        </w:rPr>
      </w:pPr>
      <w:r w:rsidRPr="00573194">
        <w:rPr>
          <w:b/>
          <w:u w:val="single"/>
        </w:rPr>
        <w:t xml:space="preserve">NOTICE OF CHANGE IN </w:t>
      </w:r>
      <w:r w:rsidR="004E53E0">
        <w:rPr>
          <w:b/>
          <w:u w:val="single"/>
        </w:rPr>
        <w:t>PROJECTED RESERVE</w:t>
      </w:r>
      <w:r w:rsidRPr="00573194">
        <w:rPr>
          <w:b/>
          <w:u w:val="single"/>
        </w:rPr>
        <w:t xml:space="preserve"> FUND </w:t>
      </w:r>
      <w:r w:rsidR="004E53E0">
        <w:rPr>
          <w:b/>
          <w:u w:val="single"/>
        </w:rPr>
        <w:t>DISBURSEMENT</w:t>
      </w:r>
    </w:p>
    <w:p w14:paraId="62EEF9D7" w14:textId="77777777" w:rsidR="00573194" w:rsidRDefault="00573194" w:rsidP="00573194">
      <w:pPr>
        <w:rPr>
          <w:b/>
          <w:u w:val="single"/>
        </w:rPr>
      </w:pPr>
    </w:p>
    <w:p w14:paraId="04F38EF7" w14:textId="70FCB79E" w:rsidR="00573194" w:rsidRDefault="00573194" w:rsidP="00573194">
      <w:r>
        <w:tab/>
        <w:t xml:space="preserve">This Notice of Change in </w:t>
      </w:r>
      <w:r w:rsidR="004E53E0">
        <w:t>Projected Reserve</w:t>
      </w:r>
      <w:r>
        <w:t xml:space="preserve"> Fund </w:t>
      </w:r>
      <w:r w:rsidR="004E53E0">
        <w:t xml:space="preserve">Disbursement </w:t>
      </w:r>
      <w:r>
        <w:t>is filed pursuant to paragraph 2</w:t>
      </w:r>
      <w:r w:rsidR="009D3A47">
        <w:t>1</w:t>
      </w:r>
      <w:r w:rsidR="00461D42">
        <w:t>(</w:t>
      </w:r>
      <w:r w:rsidR="004E53E0">
        <w:t>B</w:t>
      </w:r>
      <w:r w:rsidR="00461D42">
        <w:t>)</w:t>
      </w:r>
      <w:r>
        <w:t xml:space="preserve"> of the confirmed plan in this case.  Unless a party in </w:t>
      </w:r>
      <w:r w:rsidR="00B70418">
        <w:t>interest objects, this Notice is</w:t>
      </w:r>
      <w:r>
        <w:t xml:space="preserve"> effective 14 days after it is filed.</w:t>
      </w:r>
    </w:p>
    <w:p w14:paraId="0EC055C0" w14:textId="77777777" w:rsidR="004E53E0" w:rsidRDefault="004E53E0" w:rsidP="00573194"/>
    <w:p w14:paraId="03A66D30" w14:textId="77777777" w:rsidR="004E53E0" w:rsidRDefault="004E53E0" w:rsidP="004E53E0">
      <w:pPr>
        <w:pStyle w:val="ListParagraph"/>
        <w:numPr>
          <w:ilvl w:val="0"/>
          <w:numId w:val="1"/>
        </w:numPr>
      </w:pPr>
      <w:r>
        <w:t xml:space="preserve">The projected disbursement from reserves for the payment of [DESCRIBE PURPOSE OF PROJECTED DISBURSEMENT] </w:t>
      </w:r>
      <w:r w:rsidR="00B70418">
        <w:t>under the confirmed plan</w:t>
      </w:r>
      <w:r w:rsidR="00FF4604">
        <w:t xml:space="preserve"> </w:t>
      </w:r>
      <w:r w:rsidR="00B70418">
        <w:t>is $_________________</w:t>
      </w:r>
      <w:r>
        <w:t>.</w:t>
      </w:r>
    </w:p>
    <w:p w14:paraId="22B77406" w14:textId="77777777" w:rsidR="004E53E0" w:rsidRDefault="004E53E0" w:rsidP="004E53E0">
      <w:pPr>
        <w:pStyle w:val="ListParagraph"/>
        <w:ind w:left="1080"/>
      </w:pPr>
    </w:p>
    <w:p w14:paraId="72EADCBF" w14:textId="77777777" w:rsidR="004E53E0" w:rsidRDefault="004E53E0" w:rsidP="004E53E0">
      <w:pPr>
        <w:pStyle w:val="ListParagraph"/>
        <w:numPr>
          <w:ilvl w:val="0"/>
          <w:numId w:val="1"/>
        </w:numPr>
      </w:pPr>
      <w:r>
        <w:t>The Debtor(s) have determined that the projected</w:t>
      </w:r>
      <w:r w:rsidR="00B70418">
        <w:t xml:space="preserve"> disbursement</w:t>
      </w:r>
      <w:r>
        <w:t xml:space="preserve"> amount should be $____________.</w:t>
      </w:r>
      <w:r w:rsidR="00B70418">
        <w:t xml:space="preserve">  The date for the projected disbursement is not later than [date].</w:t>
      </w:r>
    </w:p>
    <w:p w14:paraId="37239209" w14:textId="77777777" w:rsidR="004E53E0" w:rsidRDefault="004E53E0" w:rsidP="004E53E0">
      <w:pPr>
        <w:pStyle w:val="ListParagraph"/>
      </w:pPr>
    </w:p>
    <w:p w14:paraId="6AA6267A" w14:textId="77777777" w:rsidR="00B70418" w:rsidRDefault="004E53E0" w:rsidP="00B70418">
      <w:pPr>
        <w:pStyle w:val="ListParagraph"/>
        <w:numPr>
          <w:ilvl w:val="0"/>
          <w:numId w:val="1"/>
        </w:numPr>
      </w:pPr>
      <w:r>
        <w:t xml:space="preserve">Attached as </w:t>
      </w:r>
      <w:r w:rsidR="00FF4604">
        <w:t>E</w:t>
      </w:r>
      <w:r>
        <w:t>xhibit “A” is a document (such as a statement from a taxing authority or other entity to whom disbursements are required) reflecting the increase or the decrease</w:t>
      </w:r>
      <w:r w:rsidR="00B70418">
        <w:t xml:space="preserve"> in the projected disbursement and the date on which the disbursement is due</w:t>
      </w:r>
      <w:r>
        <w:t>.</w:t>
      </w:r>
    </w:p>
    <w:p w14:paraId="031F13E7" w14:textId="77777777" w:rsidR="004E53E0" w:rsidRDefault="004E53E0" w:rsidP="00573194"/>
    <w:p w14:paraId="5A4B48E0" w14:textId="77777777" w:rsidR="00573194" w:rsidRDefault="00573194" w:rsidP="00573194">
      <w:r>
        <w:t>Date: _________________</w:t>
      </w:r>
    </w:p>
    <w:p w14:paraId="1537AFEB" w14:textId="77777777" w:rsidR="00573194" w:rsidRDefault="00573194" w:rsidP="00573194"/>
    <w:p w14:paraId="14647C20" w14:textId="77777777" w:rsidR="00573194" w:rsidRDefault="00573194" w:rsidP="00573194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6DFAA27A" w14:textId="77777777" w:rsidR="00573194" w:rsidRDefault="00573194" w:rsidP="00573194">
      <w:r>
        <w:tab/>
      </w:r>
      <w:r>
        <w:tab/>
      </w:r>
      <w:r>
        <w:tab/>
      </w:r>
      <w:r>
        <w:tab/>
      </w:r>
      <w:r>
        <w:tab/>
      </w:r>
      <w:r>
        <w:tab/>
        <w:t>[Signature Block]</w:t>
      </w:r>
    </w:p>
    <w:sectPr w:rsidR="0057319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614F8" w14:textId="77777777" w:rsidR="00284340" w:rsidRDefault="00284340" w:rsidP="00E21056">
      <w:r>
        <w:separator/>
      </w:r>
    </w:p>
  </w:endnote>
  <w:endnote w:type="continuationSeparator" w:id="0">
    <w:p w14:paraId="244DE9EF" w14:textId="77777777" w:rsidR="00284340" w:rsidRDefault="00284340" w:rsidP="00E2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/>
        <w:bCs/>
        <w:sz w:val="20"/>
        <w:szCs w:val="20"/>
      </w:rPr>
      <w:alias w:val="Title"/>
      <w:id w:val="723566295"/>
      <w:placeholder>
        <w:docPart w:val="410AE9AB9D2B49A690DBE0B33D4D69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55F897E" w14:textId="519768A1" w:rsidR="009D3A47" w:rsidRPr="00056CBF" w:rsidRDefault="009D3A47" w:rsidP="00056CBF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bCs/>
            <w:sz w:val="20"/>
            <w:szCs w:val="20"/>
          </w:rPr>
        </w:pPr>
        <w:r w:rsidRPr="00056CBF">
          <w:rPr>
            <w:rFonts w:eastAsia="Calibri"/>
            <w:bCs/>
            <w:sz w:val="20"/>
            <w:szCs w:val="20"/>
          </w:rPr>
          <w:t>Southern District of Texas Chapter 13 Plan Form, Paragraph 21B (Last Revi</w:t>
        </w:r>
        <w:r w:rsidR="007518D9" w:rsidRPr="00056CBF">
          <w:rPr>
            <w:rFonts w:eastAsia="Calibri"/>
            <w:bCs/>
            <w:sz w:val="20"/>
            <w:szCs w:val="20"/>
          </w:rPr>
          <w:t xml:space="preserve">sed on </w:t>
        </w:r>
        <w:r w:rsidR="00056CBF">
          <w:rPr>
            <w:rFonts w:eastAsia="Calibri"/>
            <w:bCs/>
            <w:sz w:val="20"/>
            <w:szCs w:val="20"/>
          </w:rPr>
          <w:t>August 8</w:t>
        </w:r>
        <w:r w:rsidRPr="00056CBF">
          <w:rPr>
            <w:rFonts w:eastAsia="Calibri"/>
            <w:bCs/>
            <w:sz w:val="20"/>
            <w:szCs w:val="20"/>
          </w:rPr>
          <w:t>, 2023)</w:t>
        </w:r>
      </w:p>
    </w:sdtContent>
  </w:sdt>
  <w:p w14:paraId="2F7F29F2" w14:textId="77777777" w:rsidR="009D3A47" w:rsidRPr="009D3A47" w:rsidRDefault="009D3A47" w:rsidP="009D3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E8163" w14:textId="77777777" w:rsidR="00284340" w:rsidRDefault="00284340" w:rsidP="00E21056">
      <w:r>
        <w:separator/>
      </w:r>
    </w:p>
  </w:footnote>
  <w:footnote w:type="continuationSeparator" w:id="0">
    <w:p w14:paraId="7B132E13" w14:textId="77777777" w:rsidR="00284340" w:rsidRDefault="00284340" w:rsidP="00E21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2BE1" w14:textId="78DA0A31" w:rsidR="00E21056" w:rsidRPr="00056CBF" w:rsidRDefault="009D3A47" w:rsidP="00056CBF">
    <w:pPr>
      <w:pStyle w:val="Header"/>
      <w:jc w:val="center"/>
      <w:rPr>
        <w:b/>
        <w:bCs/>
      </w:rPr>
    </w:pPr>
    <w:r w:rsidRPr="00056CBF">
      <w:rPr>
        <w:b/>
        <w:bCs/>
      </w:rPr>
      <w:t>Form No. 13-1</w:t>
    </w:r>
    <w:r w:rsidR="007F5BAA">
      <w:rPr>
        <w:b/>
        <w:bCs/>
      </w:rPr>
      <w:t>1</w:t>
    </w:r>
    <w:r w:rsidRPr="00056CBF">
      <w:rPr>
        <w:b/>
        <w:bCs/>
      </w:rPr>
      <w:t>4</w:t>
    </w:r>
    <w:r w:rsidR="00A461DB">
      <w:rPr>
        <w:b/>
        <w:bCs/>
      </w:rPr>
      <w:br/>
    </w:r>
    <w:r w:rsidR="00A461DB" w:rsidRPr="00D813B4">
      <w:rPr>
        <w:bCs/>
      </w:rPr>
      <w:t>Effective October 1,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34794"/>
    <w:multiLevelType w:val="hybridMultilevel"/>
    <w:tmpl w:val="95242D00"/>
    <w:lvl w:ilvl="0" w:tplc="F73EC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873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94"/>
    <w:rsid w:val="00056CBF"/>
    <w:rsid w:val="00284340"/>
    <w:rsid w:val="00300B89"/>
    <w:rsid w:val="00461D42"/>
    <w:rsid w:val="004E5326"/>
    <w:rsid w:val="004E53E0"/>
    <w:rsid w:val="00573194"/>
    <w:rsid w:val="007518D9"/>
    <w:rsid w:val="007F5BAA"/>
    <w:rsid w:val="009D3A47"/>
    <w:rsid w:val="00A17131"/>
    <w:rsid w:val="00A461DB"/>
    <w:rsid w:val="00B70418"/>
    <w:rsid w:val="00E21056"/>
    <w:rsid w:val="00F3747E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2284F"/>
  <w15:docId w15:val="{9CDAA266-BD54-4D86-9164-E2CF995A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3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0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056"/>
  </w:style>
  <w:style w:type="paragraph" w:styleId="Footer">
    <w:name w:val="footer"/>
    <w:basedOn w:val="Normal"/>
    <w:link w:val="FooterChar"/>
    <w:uiPriority w:val="99"/>
    <w:unhideWhenUsed/>
    <w:rsid w:val="00E210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056"/>
  </w:style>
  <w:style w:type="paragraph" w:styleId="Revision">
    <w:name w:val="Revision"/>
    <w:hidden/>
    <w:uiPriority w:val="99"/>
    <w:semiHidden/>
    <w:rsid w:val="009D3A47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0AE9AB9D2B49A690DBE0B33D4D6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C685E-CA14-4E72-87DC-B8B0B3B612C2}"/>
      </w:docPartPr>
      <w:docPartBody>
        <w:p w:rsidR="00C769B5" w:rsidRDefault="00BF4BD9" w:rsidP="00BF4BD9">
          <w:pPr>
            <w:pStyle w:val="410AE9AB9D2B49A690DBE0B33D4D691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00F"/>
    <w:rsid w:val="00130F13"/>
    <w:rsid w:val="007C200F"/>
    <w:rsid w:val="00BF4BD9"/>
    <w:rsid w:val="00C769B5"/>
    <w:rsid w:val="00EB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0AE9AB9D2B49A690DBE0B33D4D691A">
    <w:name w:val="410AE9AB9D2B49A690DBE0B33D4D691A"/>
    <w:rsid w:val="00BF4BD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953</Characters>
  <Application>Microsoft Office Word</Application>
  <DocSecurity>4</DocSecurity>
  <Lines>31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Form, Paragraph 21B (Last Revised on August 8, 2023)</dc:title>
  <dc:creator>MarvinIsgur</dc:creator>
  <cp:lastModifiedBy>Heather McCalip</cp:lastModifiedBy>
  <cp:revision>2</cp:revision>
  <dcterms:created xsi:type="dcterms:W3CDTF">2023-08-09T15:09:00Z</dcterms:created>
  <dcterms:modified xsi:type="dcterms:W3CDTF">2023-08-09T15:09:00Z</dcterms:modified>
</cp:coreProperties>
</file>